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2B1B" w14:textId="69FDE39A" w:rsidR="00ED7269" w:rsidRDefault="00ED7269" w:rsidP="00794D84">
      <w:pPr>
        <w:pStyle w:val="NoSpacing"/>
      </w:pPr>
      <w:r>
        <w:t>Date: 56-5</w:t>
      </w:r>
      <w:r w:rsidR="00AF3F03">
        <w:t>8</w:t>
      </w:r>
      <w:r>
        <w:t xml:space="preserve"> C.E.</w:t>
      </w:r>
      <w:r w:rsidR="00976417">
        <w:tab/>
      </w:r>
      <w:r w:rsidR="00976417">
        <w:tab/>
      </w:r>
      <w:r>
        <w:t xml:space="preserve"> From: Paul in Corinth (Southern Greece)</w:t>
      </w:r>
    </w:p>
    <w:p w14:paraId="5C928CBD" w14:textId="4C117318" w:rsidR="00ED7269" w:rsidRDefault="00ED7269" w:rsidP="00794D84">
      <w:pPr>
        <w:pStyle w:val="NoSpacing"/>
      </w:pPr>
      <w:r w:rsidRPr="0067356A">
        <w:rPr>
          <w:b/>
        </w:rPr>
        <w:t>16 Chapters</w:t>
      </w:r>
      <w:r>
        <w:t xml:space="preserve"> (Paul’s </w:t>
      </w:r>
      <w:r w:rsidRPr="0067356A">
        <w:rPr>
          <w:b/>
        </w:rPr>
        <w:t>longest</w:t>
      </w:r>
      <w:r>
        <w:t xml:space="preserve"> letter in the Bible)</w:t>
      </w:r>
    </w:p>
    <w:p w14:paraId="188FA76D" w14:textId="5C818A9C" w:rsidR="00AF3F03" w:rsidRDefault="00AF3F03" w:rsidP="00794D84">
      <w:pPr>
        <w:pStyle w:val="NoSpacing"/>
      </w:pPr>
      <w:r>
        <w:t xml:space="preserve">FACTOID: Paul is writing to a group he neither founded </w:t>
      </w:r>
      <w:proofErr w:type="gramStart"/>
      <w:r>
        <w:t>or</w:t>
      </w:r>
      <w:proofErr w:type="gramEnd"/>
      <w:r>
        <w:t xml:space="preserve"> visited. </w:t>
      </w:r>
      <w:proofErr w:type="gramStart"/>
      <w:r>
        <w:t>So</w:t>
      </w:r>
      <w:proofErr w:type="gramEnd"/>
      <w:r>
        <w:t xml:space="preserve"> this letter could be seen as a “let me introduce myself to you” letter. </w:t>
      </w:r>
    </w:p>
    <w:p w14:paraId="70AF5996" w14:textId="721FEE82" w:rsidR="00773D9A" w:rsidRDefault="00773D9A" w:rsidP="00794D84">
      <w:pPr>
        <w:pStyle w:val="NoSpacing"/>
      </w:pPr>
      <w:r>
        <w:rPr>
          <w:u w:val="single"/>
        </w:rPr>
        <w:t>Martin Luther</w:t>
      </w:r>
      <w:r w:rsidRPr="00773D9A">
        <w:t>: Luther</w:t>
      </w:r>
      <w:r>
        <w:t xml:space="preserve"> </w:t>
      </w:r>
      <w:r>
        <w:t>calls Romans the “chief part of the NT</w:t>
      </w:r>
      <w:r>
        <w:t xml:space="preserve">,” </w:t>
      </w:r>
      <w:r>
        <w:t>“purest gospel</w:t>
      </w:r>
      <w:r>
        <w:t xml:space="preserve">,” </w:t>
      </w:r>
      <w:r>
        <w:t>“</w:t>
      </w:r>
      <w:r>
        <w:t xml:space="preserve">a </w:t>
      </w:r>
      <w:r w:rsidRPr="0067356A">
        <w:rPr>
          <w:b/>
          <w:u w:val="single"/>
        </w:rPr>
        <w:t>bright light</w:t>
      </w:r>
      <w:r>
        <w:t xml:space="preserve"> that can illuminate the entire Holy Scriptures.” </w:t>
      </w:r>
      <w:r w:rsidRPr="00773D9A">
        <w:rPr>
          <w:u w:val="single"/>
        </w:rPr>
        <w:t>Melanchthon</w:t>
      </w:r>
      <w:r>
        <w:t xml:space="preserve"> (Luther’s collaborator) called it “A Handbook of the Christian religion.” </w:t>
      </w:r>
    </w:p>
    <w:p w14:paraId="147FAD63" w14:textId="129179C4" w:rsidR="00AF3F03" w:rsidRPr="008D0AA3" w:rsidRDefault="00AF3F03" w:rsidP="00794D84">
      <w:pPr>
        <w:pStyle w:val="NoSpacing"/>
        <w:rPr>
          <w:b/>
          <w:bCs/>
          <w:u w:val="single"/>
        </w:rPr>
      </w:pPr>
      <w:r w:rsidRPr="008D0AA3">
        <w:rPr>
          <w:b/>
          <w:bCs/>
          <w:u w:val="single"/>
        </w:rPr>
        <w:t>Outline:</w:t>
      </w:r>
    </w:p>
    <w:p w14:paraId="799170EA" w14:textId="77777777" w:rsidR="00AF3F03" w:rsidRDefault="00AF3F03" w:rsidP="00AF3F03">
      <w:pPr>
        <w:pStyle w:val="NoSpacing"/>
        <w:numPr>
          <w:ilvl w:val="0"/>
          <w:numId w:val="7"/>
        </w:numPr>
      </w:pPr>
      <w:r>
        <w:t>Greetings and Thanks (Romans 1:1-17)</w:t>
      </w:r>
    </w:p>
    <w:p w14:paraId="00179032" w14:textId="77777777" w:rsidR="00AF3F03" w:rsidRDefault="00AF3F03" w:rsidP="00AF3F03">
      <w:pPr>
        <w:pStyle w:val="NoSpacing"/>
        <w:numPr>
          <w:ilvl w:val="0"/>
          <w:numId w:val="7"/>
        </w:numPr>
      </w:pPr>
      <w:r>
        <w:t>The Revelation of the Wrath of God (Romans 1:18-3:20)</w:t>
      </w:r>
    </w:p>
    <w:p w14:paraId="5A7CCC23" w14:textId="77777777" w:rsidR="00AF3F03" w:rsidRDefault="00AF3F03" w:rsidP="00AF3F03">
      <w:pPr>
        <w:pStyle w:val="NoSpacing"/>
        <w:numPr>
          <w:ilvl w:val="0"/>
          <w:numId w:val="7"/>
        </w:numPr>
      </w:pPr>
      <w:r>
        <w:t>The Revelation of the Righteousness of God (Romans 3:21-4:25)</w:t>
      </w:r>
    </w:p>
    <w:p w14:paraId="02B79EF1" w14:textId="77777777" w:rsidR="00AF3F03" w:rsidRDefault="00AF3F03" w:rsidP="00AF3F03">
      <w:pPr>
        <w:pStyle w:val="NoSpacing"/>
        <w:numPr>
          <w:ilvl w:val="0"/>
          <w:numId w:val="7"/>
        </w:numPr>
      </w:pPr>
      <w:r>
        <w:t>The New Life in Christ (Romans 5:1-8:39)</w:t>
      </w:r>
    </w:p>
    <w:p w14:paraId="50D72B3C" w14:textId="77777777" w:rsidR="00AF3F03" w:rsidRDefault="00AF3F03" w:rsidP="00AF3F03">
      <w:pPr>
        <w:pStyle w:val="NoSpacing"/>
        <w:numPr>
          <w:ilvl w:val="0"/>
          <w:numId w:val="7"/>
        </w:numPr>
      </w:pPr>
      <w:r>
        <w:t>Israel in God’s Plan (Romans 9:1-11:36)</w:t>
      </w:r>
    </w:p>
    <w:p w14:paraId="1C2EF48A" w14:textId="77777777" w:rsidR="00AF3F03" w:rsidRDefault="00AF3F03" w:rsidP="00AF3F03">
      <w:pPr>
        <w:pStyle w:val="NoSpacing"/>
        <w:numPr>
          <w:ilvl w:val="0"/>
          <w:numId w:val="7"/>
        </w:numPr>
      </w:pPr>
      <w:r>
        <w:t>Serving God and Loving Others (Romans 12:1-21)</w:t>
      </w:r>
    </w:p>
    <w:p w14:paraId="4463A40C" w14:textId="77777777" w:rsidR="00AF3F03" w:rsidRDefault="00AF3F03" w:rsidP="00AF3F03">
      <w:pPr>
        <w:pStyle w:val="NoSpacing"/>
        <w:numPr>
          <w:ilvl w:val="0"/>
          <w:numId w:val="7"/>
        </w:numPr>
      </w:pPr>
      <w:r>
        <w:t>On Governing Authorities, Love, and Conduct (Romans 13:1-14)</w:t>
      </w:r>
    </w:p>
    <w:p w14:paraId="3A4F08B8" w14:textId="77777777" w:rsidR="00AF3F03" w:rsidRDefault="00AF3F03" w:rsidP="00AF3F03">
      <w:pPr>
        <w:pStyle w:val="NoSpacing"/>
        <w:numPr>
          <w:ilvl w:val="0"/>
          <w:numId w:val="7"/>
        </w:numPr>
      </w:pPr>
      <w:r>
        <w:t>The Weak and the Strong (Romans 14:1-15:13)</w:t>
      </w:r>
    </w:p>
    <w:p w14:paraId="0E7AF5CA" w14:textId="77777777" w:rsidR="00AF3F03" w:rsidRDefault="00AF3F03" w:rsidP="00AF3F03">
      <w:pPr>
        <w:pStyle w:val="NoSpacing"/>
        <w:numPr>
          <w:ilvl w:val="0"/>
          <w:numId w:val="7"/>
        </w:numPr>
      </w:pPr>
      <w:r>
        <w:t>Paul’s Plans (Romans 15:14-33)</w:t>
      </w:r>
    </w:p>
    <w:p w14:paraId="226130A5" w14:textId="77777777" w:rsidR="008D0AA3" w:rsidRDefault="00AF3F03" w:rsidP="00794D84">
      <w:pPr>
        <w:pStyle w:val="NoSpacing"/>
        <w:numPr>
          <w:ilvl w:val="0"/>
          <w:numId w:val="7"/>
        </w:numPr>
      </w:pPr>
      <w:r>
        <w:t>Greetings and Closure (Romans 16:1-27)</w:t>
      </w:r>
    </w:p>
    <w:p w14:paraId="72AC2E57" w14:textId="60480A1B" w:rsidR="00ED7269" w:rsidRPr="00773D9A" w:rsidRDefault="00ED7269" w:rsidP="008D0AA3">
      <w:pPr>
        <w:pStyle w:val="NoSpacing"/>
        <w:rPr>
          <w:b/>
          <w:bCs/>
        </w:rPr>
      </w:pPr>
      <w:r w:rsidRPr="00773D9A">
        <w:rPr>
          <w:b/>
          <w:bCs/>
          <w:u w:val="single"/>
        </w:rPr>
        <w:t>Tension</w:t>
      </w:r>
    </w:p>
    <w:p w14:paraId="57FDE9B5" w14:textId="77777777" w:rsidR="00773D9A" w:rsidRDefault="00773D9A" w:rsidP="00773D9A">
      <w:pPr>
        <w:pStyle w:val="NoSpacing"/>
        <w:numPr>
          <w:ilvl w:val="0"/>
          <w:numId w:val="4"/>
        </w:numPr>
      </w:pPr>
      <w:r>
        <w:t xml:space="preserve">Some Gentile Christians developed a sense of superiority towards Jews. </w:t>
      </w:r>
    </w:p>
    <w:p w14:paraId="42FBA69C" w14:textId="77777777" w:rsidR="00773D9A" w:rsidRDefault="00773D9A" w:rsidP="00773D9A">
      <w:pPr>
        <w:pStyle w:val="NoSpacing"/>
        <w:numPr>
          <w:ilvl w:val="1"/>
          <w:numId w:val="4"/>
        </w:numPr>
      </w:pPr>
      <w:r>
        <w:t>Gentiles- “God gave on you “chosen people.”</w:t>
      </w:r>
    </w:p>
    <w:p w14:paraId="4B33910D" w14:textId="77777777" w:rsidR="00773D9A" w:rsidRDefault="00773D9A" w:rsidP="00773D9A">
      <w:pPr>
        <w:pStyle w:val="NoSpacing"/>
        <w:numPr>
          <w:ilvl w:val="1"/>
          <w:numId w:val="4"/>
        </w:numPr>
      </w:pPr>
      <w:r>
        <w:t>Jews- “Did God reject us?”</w:t>
      </w:r>
    </w:p>
    <w:p w14:paraId="527AA73B" w14:textId="77777777" w:rsidR="00ED7269" w:rsidRDefault="00ED7269" w:rsidP="00794D84">
      <w:pPr>
        <w:pStyle w:val="NoSpacing"/>
        <w:numPr>
          <w:ilvl w:val="0"/>
          <w:numId w:val="4"/>
        </w:numPr>
      </w:pPr>
      <w:r>
        <w:t>49- Emperor Claudius said to the Jews in Rome “Get out! And take the Jewish Christians with you!”</w:t>
      </w:r>
    </w:p>
    <w:p w14:paraId="466E645D" w14:textId="71827D7D" w:rsidR="00ED7269" w:rsidRDefault="00ED7269" w:rsidP="00794D84">
      <w:pPr>
        <w:pStyle w:val="NoSpacing"/>
        <w:numPr>
          <w:ilvl w:val="0"/>
          <w:numId w:val="4"/>
        </w:numPr>
      </w:pPr>
      <w:r>
        <w:t xml:space="preserve">Post- Claudius- The Jewish Christians return to a Roman church run by the Gentile Christians </w:t>
      </w:r>
    </w:p>
    <w:p w14:paraId="21D987C6" w14:textId="2B8A1F93" w:rsidR="00FF68E8" w:rsidRDefault="0067356A" w:rsidP="00794D84">
      <w:pPr>
        <w:pStyle w:val="NoSpacing"/>
      </w:pPr>
      <w:r w:rsidRPr="0067356A">
        <w:rPr>
          <w:b/>
          <w:u w:val="single"/>
        </w:rPr>
        <w:t>“Justified”</w:t>
      </w:r>
      <w:r>
        <w:t xml:space="preserve"> – “to render a favorable </w:t>
      </w:r>
      <w:r w:rsidR="00794D84">
        <w:t>verdict” or</w:t>
      </w:r>
      <w:r>
        <w:t xml:space="preserve"> “to be found in the right, be free of </w:t>
      </w:r>
      <w:proofErr w:type="gramStart"/>
      <w:r>
        <w:t>charges</w:t>
      </w:r>
      <w:proofErr w:type="gramEnd"/>
      <w:r>
        <w:t>”</w:t>
      </w:r>
    </w:p>
    <w:p w14:paraId="2CCB3E85" w14:textId="514FB9B8" w:rsidR="00FF68E8" w:rsidRPr="00773D9A" w:rsidRDefault="00FF68E8" w:rsidP="00794D84">
      <w:pPr>
        <w:pStyle w:val="NoSpacing"/>
        <w:rPr>
          <w:b/>
          <w:bCs/>
          <w:u w:val="single"/>
        </w:rPr>
      </w:pPr>
      <w:r w:rsidRPr="00773D9A">
        <w:rPr>
          <w:b/>
          <w:bCs/>
          <w:u w:val="single"/>
        </w:rPr>
        <w:t>PJ’S PICKS:</w:t>
      </w:r>
    </w:p>
    <w:p w14:paraId="7A94A2CE" w14:textId="06FA572A" w:rsidR="00FF68E8" w:rsidRDefault="00FF68E8" w:rsidP="00794D84">
      <w:pPr>
        <w:pStyle w:val="NoSpacing"/>
      </w:pPr>
      <w:r>
        <w:t>4:13-4:25 Abraham</w:t>
      </w:r>
      <w:r w:rsidR="00E72D10">
        <w:t xml:space="preserve">’s </w:t>
      </w:r>
      <w:r>
        <w:t>faith</w:t>
      </w:r>
      <w:r w:rsidR="00C32446">
        <w:t>:</w:t>
      </w:r>
    </w:p>
    <w:p w14:paraId="6DF7D404" w14:textId="723AC022" w:rsidR="00C32446" w:rsidRPr="00E72D10" w:rsidRDefault="00E926FB" w:rsidP="00E72D10">
      <w:pPr>
        <w:pStyle w:val="NoSpacing"/>
        <w:numPr>
          <w:ilvl w:val="0"/>
          <w:numId w:val="8"/>
        </w:numPr>
        <w:rPr>
          <w:rFonts w:cs="Times New Roman"/>
          <w:color w:val="000000" w:themeColor="text1"/>
          <w:szCs w:val="24"/>
        </w:rPr>
      </w:pPr>
      <w:r w:rsidRPr="00C32446">
        <w:rPr>
          <w:rFonts w:cs="Times New Roman"/>
          <w:b/>
          <w:bCs/>
          <w:color w:val="000000" w:themeColor="text1"/>
          <w:szCs w:val="24"/>
          <w:u w:val="single"/>
          <w:vertAlign w:val="superscript"/>
        </w:rPr>
        <w:t>18</w:t>
      </w:r>
      <w:r w:rsidRPr="00C32446">
        <w:rPr>
          <w:rFonts w:cs="Times New Roman"/>
          <w:color w:val="000000" w:themeColor="text1"/>
          <w:szCs w:val="24"/>
        </w:rPr>
        <w:t xml:space="preserve"> When</w:t>
      </w:r>
      <w:r w:rsidR="00C32446" w:rsidRPr="00C32446">
        <w:rPr>
          <w:rFonts w:cs="Times New Roman"/>
          <w:color w:val="000000" w:themeColor="text1"/>
          <w:szCs w:val="24"/>
        </w:rPr>
        <w:t xml:space="preserve"> it was beyond hope,</w:t>
      </w:r>
    </w:p>
    <w:p w14:paraId="02FD5C91" w14:textId="7A33F816" w:rsidR="00FF68E8" w:rsidRPr="00E72D10" w:rsidRDefault="00E926FB" w:rsidP="00C32446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C32446">
        <w:rPr>
          <w:rFonts w:cs="Times New Roman"/>
          <w:b/>
          <w:bCs/>
          <w:color w:val="000000" w:themeColor="text1"/>
          <w:szCs w:val="24"/>
          <w:u w:val="single"/>
          <w:vertAlign w:val="superscript"/>
        </w:rPr>
        <w:t>20</w:t>
      </w:r>
      <w:r w:rsidRPr="00C32446">
        <w:rPr>
          <w:rFonts w:cs="Times New Roman"/>
          <w:color w:val="000000" w:themeColor="text1"/>
          <w:szCs w:val="24"/>
        </w:rPr>
        <w:t xml:space="preserve"> He</w:t>
      </w:r>
      <w:r w:rsidR="00C32446" w:rsidRPr="00C32446">
        <w:rPr>
          <w:rFonts w:cs="Times New Roman"/>
          <w:color w:val="000000" w:themeColor="text1"/>
          <w:szCs w:val="24"/>
        </w:rPr>
        <w:t xml:space="preserve"> didn’t hesitate with a lack of faith in God’s promise</w:t>
      </w:r>
      <w:r w:rsidR="00E72D10">
        <w:rPr>
          <w:rFonts w:cs="Times New Roman"/>
          <w:color w:val="000000" w:themeColor="text1"/>
          <w:szCs w:val="24"/>
        </w:rPr>
        <w:t>.</w:t>
      </w:r>
    </w:p>
    <w:p w14:paraId="36C15B81" w14:textId="6C9B9649" w:rsidR="00E72D10" w:rsidRDefault="00E72D10" w:rsidP="00E72D10">
      <w:pPr>
        <w:pStyle w:val="NoSpacing"/>
        <w:rPr>
          <w:color w:val="000000" w:themeColor="text1"/>
        </w:rPr>
      </w:pPr>
      <w:r>
        <w:rPr>
          <w:color w:val="000000" w:themeColor="text1"/>
        </w:rPr>
        <w:lastRenderedPageBreak/>
        <w:t>7:1-24 Law Talk</w:t>
      </w:r>
    </w:p>
    <w:p w14:paraId="27E1510D" w14:textId="39CC4585" w:rsidR="00E72D10" w:rsidRDefault="00E72D10" w:rsidP="00E72D10">
      <w:pPr>
        <w:pStyle w:val="NoSpacing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Freedom from the Law 7:1-6</w:t>
      </w:r>
    </w:p>
    <w:p w14:paraId="581D6395" w14:textId="1C3374B1" w:rsidR="00E72D10" w:rsidRDefault="00E72D10" w:rsidP="00E72D10">
      <w:pPr>
        <w:pStyle w:val="NoSpacing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The Function of the Law 7:7-12</w:t>
      </w:r>
    </w:p>
    <w:p w14:paraId="68C90CD9" w14:textId="7E6989D5" w:rsidR="00E72D10" w:rsidRPr="00C32446" w:rsidRDefault="00E72D10" w:rsidP="00E72D10">
      <w:pPr>
        <w:pStyle w:val="NoSpacing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Living under the Law 7:13-24</w:t>
      </w:r>
    </w:p>
    <w:p w14:paraId="32757884" w14:textId="04011125" w:rsidR="00FF68E8" w:rsidRDefault="00976417" w:rsidP="00794D84">
      <w:pPr>
        <w:pStyle w:val="NoSpacing"/>
        <w:rPr>
          <w:color w:val="000000" w:themeColor="text1"/>
        </w:rPr>
      </w:pPr>
      <w:r w:rsidRPr="00773D9A">
        <w:rPr>
          <w:b/>
          <w:bCs/>
          <w:color w:val="000000" w:themeColor="text1"/>
        </w:rPr>
        <w:t>Romans 8:37</w:t>
      </w:r>
      <w:r>
        <w:rPr>
          <w:color w:val="000000" w:themeColor="text1"/>
        </w:rPr>
        <w:t>. “</w:t>
      </w:r>
      <w:r w:rsidRPr="00B274CB">
        <w:rPr>
          <w:color w:val="000000" w:themeColor="text1"/>
        </w:rPr>
        <w:t xml:space="preserve">But in all these things we win a sweeping victory through the one who loved us. </w:t>
      </w:r>
      <w:r w:rsidRPr="00B274CB">
        <w:rPr>
          <w:color w:val="000000" w:themeColor="text1"/>
        </w:rPr>
        <w:t>38 I’m</w:t>
      </w:r>
      <w:r w:rsidRPr="00B274CB">
        <w:rPr>
          <w:color w:val="000000" w:themeColor="text1"/>
        </w:rPr>
        <w:t xml:space="preserve"> convinced that </w:t>
      </w:r>
      <w:r w:rsidRPr="00B274CB">
        <w:rPr>
          <w:b/>
          <w:bCs/>
          <w:color w:val="000000" w:themeColor="text1"/>
        </w:rPr>
        <w:t>nothing can separate us from God’s love in Christ Jesus our Lord</w:t>
      </w:r>
      <w:r w:rsidRPr="00B274CB">
        <w:rPr>
          <w:color w:val="000000" w:themeColor="text1"/>
        </w:rPr>
        <w:t xml:space="preserve">: not death or life, not angels or rulers, not present things or future things, not powers </w:t>
      </w:r>
      <w:proofErr w:type="gramStart"/>
      <w:r w:rsidRPr="00B274CB">
        <w:rPr>
          <w:color w:val="000000" w:themeColor="text1"/>
        </w:rPr>
        <w:t>39  or</w:t>
      </w:r>
      <w:proofErr w:type="gramEnd"/>
      <w:r w:rsidRPr="00B274CB">
        <w:rPr>
          <w:color w:val="000000" w:themeColor="text1"/>
        </w:rPr>
        <w:t xml:space="preserve"> height or depth, or any other thing that is created.</w:t>
      </w:r>
      <w:r>
        <w:rPr>
          <w:color w:val="000000" w:themeColor="text1"/>
        </w:rPr>
        <w:t>”</w:t>
      </w:r>
    </w:p>
    <w:p w14:paraId="37FB7463" w14:textId="5327FCDB" w:rsidR="00976417" w:rsidRDefault="00976417" w:rsidP="00794D84">
      <w:pPr>
        <w:pStyle w:val="NoSpacing"/>
        <w:rPr>
          <w:color w:val="000000" w:themeColor="text1"/>
        </w:rPr>
      </w:pPr>
      <w:r w:rsidRPr="00773D9A">
        <w:rPr>
          <w:b/>
          <w:bCs/>
          <w:color w:val="000000" w:themeColor="text1"/>
        </w:rPr>
        <w:t>Romans 10:14</w:t>
      </w:r>
      <w:r>
        <w:rPr>
          <w:color w:val="000000" w:themeColor="text1"/>
        </w:rPr>
        <w:t>. “</w:t>
      </w:r>
      <w:r w:rsidRPr="00976417">
        <w:rPr>
          <w:color w:val="000000" w:themeColor="text1"/>
        </w:rPr>
        <w:t xml:space="preserve">So how can they call on someone they don’t have faith in? And how can they have faith in someone they haven’t heard of? And how can they hear without a preacher? 15 And how can they preach unless they are sent? As it is written, </w:t>
      </w:r>
      <w:proofErr w:type="gramStart"/>
      <w:r w:rsidRPr="00976417">
        <w:rPr>
          <w:i/>
          <w:iCs/>
          <w:color w:val="000000" w:themeColor="text1"/>
        </w:rPr>
        <w:t>How</w:t>
      </w:r>
      <w:proofErr w:type="gramEnd"/>
      <w:r w:rsidRPr="00976417">
        <w:rPr>
          <w:i/>
          <w:iCs/>
          <w:color w:val="000000" w:themeColor="text1"/>
        </w:rPr>
        <w:t xml:space="preserve"> beautiful are the feet of those who announce the good news</w:t>
      </w:r>
      <w:r w:rsidRPr="00976417">
        <w:rPr>
          <w:color w:val="000000" w:themeColor="text1"/>
        </w:rPr>
        <w:t>.</w:t>
      </w:r>
      <w:r>
        <w:rPr>
          <w:color w:val="000000" w:themeColor="text1"/>
        </w:rPr>
        <w:t xml:space="preserve">”- </w:t>
      </w:r>
      <w:r w:rsidRPr="00976417">
        <w:rPr>
          <w:b/>
          <w:bCs/>
          <w:color w:val="000000" w:themeColor="text1"/>
        </w:rPr>
        <w:t>EVANGELISM</w:t>
      </w:r>
      <w:r>
        <w:rPr>
          <w:color w:val="000000" w:themeColor="text1"/>
        </w:rPr>
        <w:t xml:space="preserve"> in 2 verses.</w:t>
      </w:r>
    </w:p>
    <w:p w14:paraId="401C4569" w14:textId="253B897C" w:rsidR="00976417" w:rsidRDefault="00976417" w:rsidP="00794D84">
      <w:pPr>
        <w:pStyle w:val="NoSpacing"/>
        <w:rPr>
          <w:color w:val="000000" w:themeColor="text1"/>
        </w:rPr>
      </w:pPr>
      <w:r w:rsidRPr="00773D9A">
        <w:rPr>
          <w:b/>
          <w:bCs/>
          <w:color w:val="000000" w:themeColor="text1"/>
        </w:rPr>
        <w:t>Romans 11:16-24</w:t>
      </w:r>
      <w:r w:rsidRPr="00976417">
        <w:rPr>
          <w:color w:val="000000" w:themeColor="text1"/>
        </w:rPr>
        <w:t xml:space="preserve"> “We are Branches, not the </w:t>
      </w:r>
      <w:proofErr w:type="gramStart"/>
      <w:r w:rsidRPr="00976417">
        <w:rPr>
          <w:color w:val="000000" w:themeColor="text1"/>
        </w:rPr>
        <w:t>Root</w:t>
      </w:r>
      <w:proofErr w:type="gramEnd"/>
      <w:r w:rsidRPr="00976417">
        <w:rPr>
          <w:color w:val="000000" w:themeColor="text1"/>
        </w:rPr>
        <w:t>”</w:t>
      </w:r>
    </w:p>
    <w:p w14:paraId="66D7C2C4" w14:textId="3267EC9B" w:rsidR="00976417" w:rsidRPr="00976417" w:rsidRDefault="00976417" w:rsidP="00976417">
      <w:pPr>
        <w:pStyle w:val="NoSpacing"/>
        <w:rPr>
          <w:color w:val="000000" w:themeColor="text1"/>
        </w:rPr>
      </w:pPr>
      <w:r w:rsidRPr="00773D9A">
        <w:rPr>
          <w:b/>
          <w:bCs/>
          <w:color w:val="000000" w:themeColor="text1"/>
        </w:rPr>
        <w:t>Romans 12</w:t>
      </w:r>
      <w:r>
        <w:rPr>
          <w:color w:val="000000" w:themeColor="text1"/>
        </w:rPr>
        <w:t xml:space="preserve"> </w:t>
      </w:r>
      <w:r w:rsidRPr="00976417">
        <w:rPr>
          <w:color w:val="000000" w:themeColor="text1"/>
        </w:rPr>
        <w:t>“Living Sacrifice”</w:t>
      </w:r>
      <w:r>
        <w:rPr>
          <w:color w:val="000000" w:themeColor="text1"/>
        </w:rPr>
        <w:t xml:space="preserve">- </w:t>
      </w:r>
      <w:r w:rsidRPr="00976417">
        <w:rPr>
          <w:color w:val="000000" w:themeColor="text1"/>
        </w:rPr>
        <w:t xml:space="preserve">A </w:t>
      </w:r>
      <w:r w:rsidRPr="00976417">
        <w:rPr>
          <w:color w:val="000000" w:themeColor="text1"/>
          <w:u w:val="single"/>
        </w:rPr>
        <w:t>wonderful</w:t>
      </w:r>
      <w:r w:rsidRPr="00976417">
        <w:rPr>
          <w:color w:val="000000" w:themeColor="text1"/>
        </w:rPr>
        <w:t xml:space="preserve"> primer on how we are to act towards one another. </w:t>
      </w:r>
    </w:p>
    <w:p w14:paraId="46CB37EB" w14:textId="6A0B9DAB" w:rsidR="00976417" w:rsidRDefault="00976417" w:rsidP="00794D84">
      <w:pPr>
        <w:pStyle w:val="NoSpacing"/>
      </w:pPr>
      <w:r w:rsidRPr="00773D9A">
        <w:rPr>
          <w:b/>
          <w:bCs/>
        </w:rPr>
        <w:t xml:space="preserve">Romans </w:t>
      </w:r>
      <w:r w:rsidR="00773D9A" w:rsidRPr="00773D9A">
        <w:rPr>
          <w:b/>
          <w:bCs/>
        </w:rPr>
        <w:t>13:10</w:t>
      </w:r>
      <w:r w:rsidR="00773D9A">
        <w:t xml:space="preserve"> “</w:t>
      </w:r>
      <w:r w:rsidRPr="00773D9A">
        <w:rPr>
          <w:b/>
          <w:bCs/>
        </w:rPr>
        <w:t>Love doesn’t do anything wrong to a neighbor</w:t>
      </w:r>
      <w:r w:rsidRPr="00976417">
        <w:t>; therefore, love is what fulfills the Law.</w:t>
      </w:r>
      <w:r>
        <w:t>”</w:t>
      </w:r>
    </w:p>
    <w:p w14:paraId="5BB2CCEA" w14:textId="60B44BDE" w:rsidR="00976417" w:rsidRDefault="00976417" w:rsidP="00794D84">
      <w:pPr>
        <w:pStyle w:val="NoSpacing"/>
      </w:pPr>
      <w:r w:rsidRPr="00773D9A">
        <w:rPr>
          <w:b/>
          <w:bCs/>
        </w:rPr>
        <w:t>Romans 14:17</w:t>
      </w:r>
      <w:r w:rsidRPr="00773D9A">
        <w:rPr>
          <w:b/>
          <w:bCs/>
        </w:rPr>
        <w:t>-18</w:t>
      </w:r>
      <w:r w:rsidRPr="00976417">
        <w:t xml:space="preserve"> </w:t>
      </w:r>
      <w:r w:rsidR="00773D9A">
        <w:t>“</w:t>
      </w:r>
      <w:r w:rsidRPr="00976417">
        <w:t>God’s</w:t>
      </w:r>
      <w:r w:rsidRPr="00976417">
        <w:t xml:space="preserve"> kingdom isn’t about eating food and drinking but about righteousness, peace, and joy in the Holy Spirit.</w:t>
      </w:r>
      <w:r>
        <w:t xml:space="preserve"> </w:t>
      </w:r>
      <w:r w:rsidRPr="00976417">
        <w:t>Whoever serves Christ this way pleases God and gets human approval.</w:t>
      </w:r>
      <w:r>
        <w:t>”</w:t>
      </w:r>
    </w:p>
    <w:p w14:paraId="013A2587" w14:textId="6192BB7C" w:rsidR="00976417" w:rsidRDefault="00976417" w:rsidP="00794D84">
      <w:pPr>
        <w:pStyle w:val="NoSpacing"/>
      </w:pPr>
      <w:r w:rsidRPr="00773D9A">
        <w:rPr>
          <w:b/>
          <w:bCs/>
        </w:rPr>
        <w:t>Romans 16:17</w:t>
      </w:r>
      <w:r w:rsidR="00773D9A">
        <w:rPr>
          <w:b/>
          <w:bCs/>
        </w:rPr>
        <w:t>-18</w:t>
      </w:r>
      <w:r w:rsidR="00773D9A">
        <w:t xml:space="preserve"> “</w:t>
      </w:r>
      <w:r w:rsidRPr="00976417">
        <w:t xml:space="preserve">Brothers and sisters, I urge you to </w:t>
      </w:r>
      <w:r w:rsidRPr="00773D9A">
        <w:rPr>
          <w:u w:val="single"/>
        </w:rPr>
        <w:t>watch out for people who create divisions and problems against the teaching that you learned.</w:t>
      </w:r>
      <w:r w:rsidRPr="00976417">
        <w:t xml:space="preserve"> Keep away from them.</w:t>
      </w:r>
      <w:r w:rsidR="00773D9A">
        <w:t xml:space="preserve"> </w:t>
      </w:r>
      <w:r w:rsidR="00773D9A" w:rsidRPr="00773D9A">
        <w:rPr>
          <w:u w:val="single"/>
        </w:rPr>
        <w:t>People</w:t>
      </w:r>
      <w:r w:rsidRPr="00773D9A">
        <w:rPr>
          <w:u w:val="single"/>
        </w:rPr>
        <w:t xml:space="preserve"> like that aren’t serving the Lord. They are serving their own feelings. </w:t>
      </w:r>
      <w:r w:rsidRPr="00976417">
        <w:t>They deceive the hearts of innocent people with smooth talk and flattery.</w:t>
      </w:r>
    </w:p>
    <w:p w14:paraId="2EAFC1D1" w14:textId="7B5E9178" w:rsidR="00773D9A" w:rsidRDefault="00773D9A" w:rsidP="00773D9A">
      <w:pPr>
        <w:pStyle w:val="NoSpacing"/>
      </w:pPr>
      <w:r w:rsidRPr="00773D9A">
        <w:rPr>
          <w:b/>
          <w:bCs/>
        </w:rPr>
        <w:t>Romans 16:1-23</w:t>
      </w:r>
      <w:r>
        <w:t xml:space="preserve">- Paul mentions </w:t>
      </w:r>
      <w:r w:rsidRPr="00773D9A">
        <w:rPr>
          <w:b/>
          <w:bCs/>
          <w:u w:val="single"/>
        </w:rPr>
        <w:t>30</w:t>
      </w:r>
      <w:r>
        <w:t xml:space="preserve"> “All Stars” who are Roman Christians. Including:</w:t>
      </w:r>
    </w:p>
    <w:p w14:paraId="19097D92" w14:textId="300276CB" w:rsidR="00773D9A" w:rsidRDefault="00773D9A" w:rsidP="00773D9A">
      <w:pPr>
        <w:pStyle w:val="NoSpacing"/>
        <w:numPr>
          <w:ilvl w:val="0"/>
          <w:numId w:val="10"/>
        </w:numPr>
      </w:pPr>
      <w:r w:rsidRPr="00773D9A">
        <w:rPr>
          <w:u w:val="single"/>
        </w:rPr>
        <w:t>Phoebe</w:t>
      </w:r>
      <w:r>
        <w:t>- delivers the letter</w:t>
      </w:r>
      <w:r>
        <w:t xml:space="preserve">, could be serving as interpreter, financial supporter of Paul and </w:t>
      </w:r>
      <w:proofErr w:type="gramStart"/>
      <w:r>
        <w:t>others</w:t>
      </w:r>
      <w:proofErr w:type="gramEnd"/>
    </w:p>
    <w:p w14:paraId="1C2312B9" w14:textId="3D6BE732" w:rsidR="00773D9A" w:rsidRDefault="00773D9A" w:rsidP="00773D9A">
      <w:pPr>
        <w:pStyle w:val="NoSpacing"/>
        <w:numPr>
          <w:ilvl w:val="0"/>
          <w:numId w:val="10"/>
        </w:numPr>
      </w:pPr>
      <w:r w:rsidRPr="00773D9A">
        <w:rPr>
          <w:u w:val="single"/>
        </w:rPr>
        <w:t>Prisca</w:t>
      </w:r>
      <w:r w:rsidRPr="00773D9A">
        <w:rPr>
          <w:u w:val="single"/>
        </w:rPr>
        <w:t xml:space="preserve"> &amp; Aquila</w:t>
      </w:r>
      <w:r>
        <w:t>- Jewish coworker</w:t>
      </w:r>
      <w:r>
        <w:t>s</w:t>
      </w:r>
      <w:r>
        <w:t xml:space="preserve"> of Paul and fellow tentmakers</w:t>
      </w:r>
    </w:p>
    <w:p w14:paraId="63CB1C92" w14:textId="42E5E24A" w:rsidR="00773D9A" w:rsidRDefault="00773D9A" w:rsidP="00773D9A">
      <w:pPr>
        <w:pStyle w:val="NoSpacing"/>
        <w:numPr>
          <w:ilvl w:val="0"/>
          <w:numId w:val="10"/>
        </w:numPr>
      </w:pPr>
      <w:proofErr w:type="spellStart"/>
      <w:r w:rsidRPr="00773D9A">
        <w:rPr>
          <w:u w:val="single"/>
        </w:rPr>
        <w:t>Epaenetus</w:t>
      </w:r>
      <w:proofErr w:type="spellEnd"/>
      <w:r>
        <w:t xml:space="preserve">- “first convert/first </w:t>
      </w:r>
      <w:proofErr w:type="gramStart"/>
      <w:r>
        <w:t>fruit”  Asia</w:t>
      </w:r>
      <w:proofErr w:type="gramEnd"/>
      <w:r>
        <w:t>: a Roman province, inclusive of Ephesus (Western Turkey)</w:t>
      </w:r>
    </w:p>
    <w:p w14:paraId="3DF2B0F9" w14:textId="0826FC0A" w:rsidR="00773D9A" w:rsidRPr="00ED7269" w:rsidRDefault="00773D9A" w:rsidP="00773D9A">
      <w:pPr>
        <w:pStyle w:val="NoSpacing"/>
      </w:pPr>
    </w:p>
    <w:sectPr w:rsidR="00773D9A" w:rsidRPr="00ED7269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CE98" w14:textId="77777777" w:rsidR="00A7304D" w:rsidRDefault="00A7304D" w:rsidP="00ED7269">
      <w:pPr>
        <w:spacing w:before="0" w:after="0" w:line="240" w:lineRule="auto"/>
      </w:pPr>
      <w:r>
        <w:separator/>
      </w:r>
    </w:p>
  </w:endnote>
  <w:endnote w:type="continuationSeparator" w:id="0">
    <w:p w14:paraId="1DEF3B75" w14:textId="77777777" w:rsidR="00A7304D" w:rsidRDefault="00A7304D" w:rsidP="00ED72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43A1" w14:textId="77777777" w:rsidR="00A7304D" w:rsidRDefault="00A7304D" w:rsidP="00ED7269">
      <w:pPr>
        <w:spacing w:before="0" w:after="0" w:line="240" w:lineRule="auto"/>
      </w:pPr>
      <w:r>
        <w:separator/>
      </w:r>
    </w:p>
  </w:footnote>
  <w:footnote w:type="continuationSeparator" w:id="0">
    <w:p w14:paraId="1E001785" w14:textId="77777777" w:rsidR="00A7304D" w:rsidRDefault="00A7304D" w:rsidP="00ED72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5C04" w14:textId="77777777" w:rsidR="00ED7269" w:rsidRPr="0067356A" w:rsidRDefault="00ED7269" w:rsidP="00ED7269">
    <w:pPr>
      <w:jc w:val="center"/>
      <w:rPr>
        <w:rFonts w:ascii="Algerian" w:hAnsi="Algerian"/>
        <w:sz w:val="44"/>
        <w:szCs w:val="44"/>
      </w:rPr>
    </w:pPr>
    <w:r w:rsidRPr="0067356A">
      <w:rPr>
        <w:rFonts w:ascii="Algerian" w:hAnsi="Algerian"/>
        <w:sz w:val="44"/>
        <w:szCs w:val="44"/>
      </w:rPr>
      <w:t>Romans</w:t>
    </w:r>
  </w:p>
  <w:p w14:paraId="76EB1324" w14:textId="77777777" w:rsidR="00ED7269" w:rsidRDefault="00ED7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87E"/>
    <w:multiLevelType w:val="hybridMultilevel"/>
    <w:tmpl w:val="7568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A75"/>
    <w:multiLevelType w:val="hybridMultilevel"/>
    <w:tmpl w:val="9B5C92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B65"/>
    <w:multiLevelType w:val="hybridMultilevel"/>
    <w:tmpl w:val="5A4A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B9D"/>
    <w:multiLevelType w:val="hybridMultilevel"/>
    <w:tmpl w:val="D3B2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EEE"/>
    <w:multiLevelType w:val="hybridMultilevel"/>
    <w:tmpl w:val="2CB6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6C65"/>
    <w:multiLevelType w:val="hybridMultilevel"/>
    <w:tmpl w:val="369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0039"/>
    <w:multiLevelType w:val="hybridMultilevel"/>
    <w:tmpl w:val="826A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4F38"/>
    <w:multiLevelType w:val="hybridMultilevel"/>
    <w:tmpl w:val="A910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5857"/>
    <w:multiLevelType w:val="hybridMultilevel"/>
    <w:tmpl w:val="B544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77288"/>
    <w:multiLevelType w:val="hybridMultilevel"/>
    <w:tmpl w:val="574EC6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20173">
    <w:abstractNumId w:val="4"/>
  </w:num>
  <w:num w:numId="2" w16cid:durableId="1693653404">
    <w:abstractNumId w:val="5"/>
  </w:num>
  <w:num w:numId="3" w16cid:durableId="1131898001">
    <w:abstractNumId w:val="3"/>
  </w:num>
  <w:num w:numId="4" w16cid:durableId="883634345">
    <w:abstractNumId w:val="0"/>
  </w:num>
  <w:num w:numId="5" w16cid:durableId="187181471">
    <w:abstractNumId w:val="8"/>
  </w:num>
  <w:num w:numId="6" w16cid:durableId="1900171952">
    <w:abstractNumId w:val="9"/>
  </w:num>
  <w:num w:numId="7" w16cid:durableId="686833678">
    <w:abstractNumId w:val="1"/>
  </w:num>
  <w:num w:numId="8" w16cid:durableId="1396125735">
    <w:abstractNumId w:val="7"/>
  </w:num>
  <w:num w:numId="9" w16cid:durableId="817921345">
    <w:abstractNumId w:val="6"/>
  </w:num>
  <w:num w:numId="10" w16cid:durableId="203013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69"/>
    <w:rsid w:val="0005614B"/>
    <w:rsid w:val="000604AE"/>
    <w:rsid w:val="000B7FF2"/>
    <w:rsid w:val="0022533A"/>
    <w:rsid w:val="002A4F68"/>
    <w:rsid w:val="002D4693"/>
    <w:rsid w:val="005E0770"/>
    <w:rsid w:val="0067356A"/>
    <w:rsid w:val="00773D9A"/>
    <w:rsid w:val="00794D84"/>
    <w:rsid w:val="007E502D"/>
    <w:rsid w:val="008A4121"/>
    <w:rsid w:val="008D0AA3"/>
    <w:rsid w:val="00976417"/>
    <w:rsid w:val="00977773"/>
    <w:rsid w:val="00A1171F"/>
    <w:rsid w:val="00A7304D"/>
    <w:rsid w:val="00AF3F03"/>
    <w:rsid w:val="00B70226"/>
    <w:rsid w:val="00C32446"/>
    <w:rsid w:val="00C377A6"/>
    <w:rsid w:val="00C8168E"/>
    <w:rsid w:val="00E72D10"/>
    <w:rsid w:val="00E926FB"/>
    <w:rsid w:val="00ED7269"/>
    <w:rsid w:val="00EF5C54"/>
    <w:rsid w:val="00F82EBC"/>
    <w:rsid w:val="00F84341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AD5E"/>
  <w15:docId w15:val="{FF5C0EAE-F66D-EF49-AA0D-240E78F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D72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269"/>
  </w:style>
  <w:style w:type="paragraph" w:styleId="Footer">
    <w:name w:val="footer"/>
    <w:basedOn w:val="Normal"/>
    <w:link w:val="FooterChar"/>
    <w:uiPriority w:val="99"/>
    <w:semiHidden/>
    <w:unhideWhenUsed/>
    <w:rsid w:val="00ED72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269"/>
  </w:style>
  <w:style w:type="paragraph" w:styleId="ListParagraph">
    <w:name w:val="List Paragraph"/>
    <w:basedOn w:val="Normal"/>
    <w:uiPriority w:val="34"/>
    <w:qFormat/>
    <w:rsid w:val="0067356A"/>
    <w:pPr>
      <w:ind w:left="720"/>
      <w:contextualSpacing/>
    </w:pPr>
  </w:style>
  <w:style w:type="paragraph" w:styleId="NoSpacing">
    <w:name w:val="No Spacing"/>
    <w:uiPriority w:val="1"/>
    <w:qFormat/>
    <w:rsid w:val="00794D8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9</cp:revision>
  <dcterms:created xsi:type="dcterms:W3CDTF">2013-03-06T15:07:00Z</dcterms:created>
  <dcterms:modified xsi:type="dcterms:W3CDTF">2023-02-28T14:53:00Z</dcterms:modified>
</cp:coreProperties>
</file>